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41" w:rsidRDefault="009231F9" w:rsidP="00FC577D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5pt;height:173.25pt">
            <v:imagedata r:id="rId7" o:title="image002"/>
          </v:shape>
        </w:pict>
      </w:r>
      <w:bookmarkEnd w:id="0"/>
    </w:p>
    <w:p w:rsidR="00CC4341" w:rsidRDefault="00CC4341" w:rsidP="004F49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CC4341" w:rsidRDefault="00CC4341" w:rsidP="004F49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CC4341" w:rsidRPr="0088609E" w:rsidRDefault="00CC4341" w:rsidP="004F493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</w:tblGrid>
      <w:tr w:rsidR="00CC4341" w:rsidRPr="0088609E" w:rsidTr="004F493F"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CC4341" w:rsidRPr="0088609E" w:rsidRDefault="00CC4341" w:rsidP="00971EC0">
            <w:pPr>
              <w:jc w:val="both"/>
              <w:rPr>
                <w:sz w:val="28"/>
                <w:szCs w:val="28"/>
                <w:lang w:val="uk-UA"/>
              </w:rPr>
            </w:pPr>
            <w:r w:rsidRPr="008F19E8">
              <w:rPr>
                <w:sz w:val="28"/>
                <w:lang w:val="uk-UA"/>
              </w:rPr>
              <w:t xml:space="preserve">Про </w:t>
            </w:r>
            <w:r>
              <w:rPr>
                <w:sz w:val="28"/>
                <w:lang w:val="uk-UA"/>
              </w:rPr>
              <w:t>переведення</w:t>
            </w:r>
          </w:p>
        </w:tc>
      </w:tr>
    </w:tbl>
    <w:p w:rsidR="00CC4341" w:rsidRDefault="00CC4341" w:rsidP="004F493F">
      <w:pPr>
        <w:rPr>
          <w:b/>
          <w:sz w:val="28"/>
          <w:szCs w:val="28"/>
          <w:lang w:val="uk-UA"/>
        </w:rPr>
      </w:pPr>
    </w:p>
    <w:p w:rsidR="00CC4341" w:rsidRPr="004F493F" w:rsidRDefault="00CC4341" w:rsidP="004F493F">
      <w:pPr>
        <w:jc w:val="both"/>
        <w:rPr>
          <w:sz w:val="28"/>
          <w:szCs w:val="28"/>
          <w:lang w:val="uk-UA"/>
        </w:rPr>
      </w:pPr>
    </w:p>
    <w:p w:rsidR="00CC4341" w:rsidRPr="004F493F" w:rsidRDefault="00CC4341" w:rsidP="004F49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C577D">
        <w:rPr>
          <w:sz w:val="28"/>
          <w:szCs w:val="28"/>
          <w:lang w:val="uk-UA"/>
        </w:rPr>
        <w:t>Відповідно до статті 6 Закону України “Про місцеві</w:t>
      </w:r>
      <w:r>
        <w:rPr>
          <w:sz w:val="28"/>
          <w:szCs w:val="28"/>
          <w:lang w:val="uk-UA"/>
        </w:rPr>
        <w:t xml:space="preserve"> д</w:t>
      </w:r>
      <w:r w:rsidRPr="00FC577D">
        <w:rPr>
          <w:sz w:val="28"/>
          <w:szCs w:val="28"/>
          <w:lang w:val="uk-UA"/>
        </w:rPr>
        <w:t>ержавні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адміністра</w:t>
      </w:r>
      <w:r>
        <w:rPr>
          <w:sz w:val="28"/>
          <w:szCs w:val="28"/>
          <w:lang w:val="uk-UA"/>
        </w:rPr>
        <w:softHyphen/>
      </w:r>
      <w:r w:rsidRPr="00FC577D">
        <w:rPr>
          <w:sz w:val="28"/>
          <w:szCs w:val="28"/>
          <w:lang w:val="uk-UA"/>
        </w:rPr>
        <w:t>ції”, статті 32 Кодексу законів про працю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України</w:t>
      </w:r>
      <w:r w:rsidRPr="00FC577D">
        <w:rPr>
          <w:spacing w:val="-6"/>
          <w:sz w:val="28"/>
          <w:szCs w:val="28"/>
          <w:lang w:val="uk-UA"/>
        </w:rPr>
        <w:t>, розпорядження</w:t>
      </w:r>
      <w:r>
        <w:rPr>
          <w:spacing w:val="-6"/>
          <w:sz w:val="28"/>
          <w:szCs w:val="28"/>
          <w:lang w:val="uk-UA"/>
        </w:rPr>
        <w:t xml:space="preserve"> </w:t>
      </w:r>
      <w:r w:rsidRPr="00FC577D">
        <w:rPr>
          <w:spacing w:val="-6"/>
          <w:sz w:val="28"/>
          <w:szCs w:val="28"/>
          <w:lang w:val="uk-UA"/>
        </w:rPr>
        <w:t>голови</w:t>
      </w:r>
      <w:r>
        <w:rPr>
          <w:spacing w:val="-6"/>
          <w:sz w:val="28"/>
          <w:szCs w:val="28"/>
          <w:lang w:val="uk-UA"/>
        </w:rPr>
        <w:t xml:space="preserve"> </w:t>
      </w:r>
      <w:r w:rsidRPr="00FC577D">
        <w:rPr>
          <w:spacing w:val="-6"/>
          <w:sz w:val="28"/>
          <w:szCs w:val="28"/>
          <w:lang w:val="uk-UA"/>
        </w:rPr>
        <w:t>облдержадміністрації</w:t>
      </w:r>
      <w:r>
        <w:rPr>
          <w:spacing w:val="-6"/>
          <w:sz w:val="28"/>
          <w:szCs w:val="28"/>
          <w:lang w:val="uk-UA"/>
        </w:rPr>
        <w:t xml:space="preserve"> </w:t>
      </w:r>
      <w:r w:rsidRPr="00FC577D">
        <w:rPr>
          <w:spacing w:val="-6"/>
          <w:sz w:val="28"/>
          <w:szCs w:val="28"/>
          <w:lang w:val="uk-UA"/>
        </w:rPr>
        <w:t>від 21.05.2015 року №</w:t>
      </w:r>
      <w:r>
        <w:rPr>
          <w:spacing w:val="-6"/>
          <w:sz w:val="28"/>
          <w:szCs w:val="28"/>
          <w:lang w:val="uk-UA"/>
        </w:rPr>
        <w:t> </w:t>
      </w:r>
      <w:r w:rsidRPr="00FC577D">
        <w:rPr>
          <w:spacing w:val="-6"/>
          <w:sz w:val="28"/>
          <w:szCs w:val="28"/>
          <w:lang w:val="uk-UA"/>
        </w:rPr>
        <w:t xml:space="preserve">226/2015-р </w:t>
      </w:r>
      <w:r w:rsidRPr="00FC577D">
        <w:rPr>
          <w:sz w:val="28"/>
          <w:szCs w:val="28"/>
          <w:lang w:val="uk-UA"/>
        </w:rPr>
        <w:t>“Про упорядкування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структури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адміністрації ” (зі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змінами), штатного розпису Департаменту агропромислового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обласної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адміністрації, затвердженого головою облдержадміністрації 26.11.2015 року, Положення про Департамент агропромислового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розвитку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Хмельницької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облас</w:t>
      </w:r>
      <w:r w:rsidRPr="001840FF">
        <w:rPr>
          <w:sz w:val="28"/>
          <w:szCs w:val="28"/>
          <w:lang w:val="uk-UA"/>
        </w:rPr>
        <w:softHyphen/>
      </w:r>
      <w:r w:rsidRPr="00FC577D">
        <w:rPr>
          <w:sz w:val="28"/>
          <w:szCs w:val="28"/>
          <w:lang w:val="uk-UA"/>
        </w:rPr>
        <w:t>ної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державної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адміністрації, затвердженого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розпорядженням</w:t>
      </w:r>
      <w:r>
        <w:rPr>
          <w:sz w:val="28"/>
          <w:szCs w:val="28"/>
          <w:lang w:val="uk-UA"/>
        </w:rPr>
        <w:t xml:space="preserve"> </w:t>
      </w:r>
      <w:r w:rsidRPr="00FC577D">
        <w:rPr>
          <w:sz w:val="28"/>
          <w:szCs w:val="28"/>
          <w:lang w:val="uk-UA"/>
        </w:rPr>
        <w:t>голови</w:t>
      </w:r>
      <w:r w:rsidRPr="001840FF">
        <w:rPr>
          <w:sz w:val="28"/>
          <w:szCs w:val="28"/>
          <w:lang w:val="uk-UA"/>
        </w:rPr>
        <w:t xml:space="preserve"> обласної державної адміністрації</w:t>
      </w:r>
      <w:r>
        <w:rPr>
          <w:sz w:val="28"/>
          <w:szCs w:val="28"/>
          <w:lang w:val="uk-UA"/>
        </w:rPr>
        <w:t xml:space="preserve"> </w:t>
      </w:r>
      <w:r w:rsidRPr="00FC577D">
        <w:rPr>
          <w:spacing w:val="-8"/>
          <w:sz w:val="28"/>
          <w:szCs w:val="28"/>
          <w:lang w:val="uk-UA"/>
        </w:rPr>
        <w:t>від 29.10.2013</w:t>
      </w:r>
      <w:r w:rsidRPr="00FC577D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 </w:t>
      </w:r>
      <w:r w:rsidRPr="00FC577D">
        <w:rPr>
          <w:sz w:val="28"/>
          <w:szCs w:val="28"/>
          <w:lang w:val="uk-UA"/>
        </w:rPr>
        <w:t>345/2013-р:</w:t>
      </w:r>
    </w:p>
    <w:p w:rsidR="00CC4341" w:rsidRPr="004F493F" w:rsidRDefault="00CC4341" w:rsidP="004F493F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4F493F">
        <w:rPr>
          <w:sz w:val="28"/>
          <w:szCs w:val="28"/>
          <w:lang w:val="uk-UA"/>
        </w:rPr>
        <w:t xml:space="preserve">Перевести з 01 грудня 2015 року </w:t>
      </w:r>
      <w:r w:rsidRPr="004F493F">
        <w:rPr>
          <w:smallCaps/>
          <w:sz w:val="28"/>
          <w:szCs w:val="28"/>
          <w:lang w:val="uk-UA"/>
        </w:rPr>
        <w:t>Конончука</w:t>
      </w:r>
      <w:r w:rsidRPr="004F493F">
        <w:rPr>
          <w:sz w:val="28"/>
          <w:szCs w:val="28"/>
          <w:lang w:val="uk-UA"/>
        </w:rPr>
        <w:t xml:space="preserve"> Вадима Петровича з посади заступника директора Департаменту – начальника управління розвитку тваринництва, переробної та харчової промисловості Департаменту агропро</w:t>
      </w:r>
      <w:r>
        <w:rPr>
          <w:sz w:val="28"/>
          <w:szCs w:val="28"/>
          <w:lang w:val="uk-UA"/>
        </w:rPr>
        <w:softHyphen/>
      </w:r>
      <w:r w:rsidRPr="004F493F">
        <w:rPr>
          <w:sz w:val="28"/>
          <w:szCs w:val="28"/>
          <w:lang w:val="uk-UA"/>
        </w:rPr>
        <w:t>мислового розвитку обласної державної адміністрації на посаду заступника директора Департаменту – начальника управління розвитку агропромислового виробництва, переробної та харчової промисловості Департаменту агропро</w:t>
      </w:r>
      <w:r>
        <w:rPr>
          <w:sz w:val="28"/>
          <w:szCs w:val="28"/>
          <w:lang w:val="uk-UA"/>
        </w:rPr>
        <w:softHyphen/>
      </w:r>
      <w:r w:rsidRPr="004F493F">
        <w:rPr>
          <w:sz w:val="28"/>
          <w:szCs w:val="28"/>
          <w:lang w:val="uk-UA"/>
        </w:rPr>
        <w:t>мислового розвитку о</w:t>
      </w:r>
      <w:r>
        <w:rPr>
          <w:sz w:val="28"/>
          <w:szCs w:val="28"/>
          <w:lang w:val="uk-UA"/>
        </w:rPr>
        <w:t>бласної державної адміністрації</w:t>
      </w:r>
      <w:r w:rsidRPr="004F493F">
        <w:rPr>
          <w:sz w:val="28"/>
          <w:szCs w:val="28"/>
          <w:lang w:val="uk-UA"/>
        </w:rPr>
        <w:t xml:space="preserve"> з посадовим окладом згідно зі штатним розписом .</w:t>
      </w:r>
    </w:p>
    <w:p w:rsidR="00CC4341" w:rsidRPr="004F493F" w:rsidRDefault="00CC4341" w:rsidP="004F493F">
      <w:pPr>
        <w:pStyle w:val="BodyTextIndent3"/>
        <w:spacing w:after="120" w:line="240" w:lineRule="auto"/>
        <w:ind w:left="2124" w:hanging="1415"/>
        <w:rPr>
          <w:sz w:val="24"/>
        </w:rPr>
      </w:pPr>
      <w:r w:rsidRPr="004F493F">
        <w:rPr>
          <w:szCs w:val="28"/>
        </w:rPr>
        <w:t xml:space="preserve">Підстава: </w:t>
      </w:r>
      <w:r>
        <w:rPr>
          <w:szCs w:val="28"/>
        </w:rPr>
        <w:tab/>
      </w:r>
      <w:r w:rsidRPr="004F493F">
        <w:rPr>
          <w:spacing w:val="-4"/>
          <w:sz w:val="24"/>
        </w:rPr>
        <w:t>заява В.Конончука від 27.11.2015 року, подання директора Департаменту</w:t>
      </w:r>
      <w:r w:rsidRPr="004F493F">
        <w:rPr>
          <w:sz w:val="24"/>
        </w:rPr>
        <w:t xml:space="preserve"> агропромислового розвитку облдержадміністрації від 27.11.2015 року №</w:t>
      </w:r>
      <w:r>
        <w:rPr>
          <w:sz w:val="24"/>
        </w:rPr>
        <w:t> </w:t>
      </w:r>
      <w:r w:rsidRPr="004F493F">
        <w:rPr>
          <w:sz w:val="24"/>
        </w:rPr>
        <w:t>2340</w:t>
      </w:r>
    </w:p>
    <w:p w:rsidR="00CC4341" w:rsidRPr="004F493F" w:rsidRDefault="00CC4341" w:rsidP="004F493F">
      <w:pPr>
        <w:pStyle w:val="BodyTextIndent3"/>
        <w:spacing w:after="120" w:line="240" w:lineRule="auto"/>
        <w:ind w:firstLine="709"/>
        <w:rPr>
          <w:szCs w:val="28"/>
        </w:rPr>
      </w:pPr>
      <w:r w:rsidRPr="004F493F">
        <w:rPr>
          <w:szCs w:val="28"/>
        </w:rPr>
        <w:t>2. Взяти до уваги, що 01.06.2012 В.Конончуку присвоєно дев’ятий ранг державного службовця.</w:t>
      </w:r>
    </w:p>
    <w:p w:rsidR="00CC4341" w:rsidRPr="004F493F" w:rsidRDefault="00CC4341" w:rsidP="004F49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F493F">
        <w:rPr>
          <w:sz w:val="28"/>
          <w:szCs w:val="28"/>
        </w:rPr>
        <w:t>3.</w:t>
      </w:r>
      <w:r w:rsidRPr="004F493F">
        <w:rPr>
          <w:sz w:val="28"/>
          <w:szCs w:val="28"/>
          <w:lang w:val="uk-UA"/>
        </w:rPr>
        <w:t xml:space="preserve"> П</w:t>
      </w:r>
      <w:r>
        <w:rPr>
          <w:sz w:val="28"/>
          <w:szCs w:val="28"/>
          <w:lang w:val="uk-UA"/>
        </w:rPr>
        <w:t xml:space="preserve">еревести з 01 грудня 2015 року </w:t>
      </w:r>
      <w:r w:rsidRPr="004F493F">
        <w:rPr>
          <w:smallCaps/>
          <w:sz w:val="28"/>
          <w:szCs w:val="28"/>
          <w:lang w:val="uk-UA"/>
        </w:rPr>
        <w:t>Молчан</w:t>
      </w:r>
      <w:r>
        <w:rPr>
          <w:smallCaps/>
          <w:sz w:val="28"/>
          <w:szCs w:val="28"/>
          <w:lang w:val="uk-UA"/>
        </w:rPr>
        <w:t xml:space="preserve"> </w:t>
      </w:r>
      <w:r w:rsidRPr="004F493F">
        <w:rPr>
          <w:sz w:val="28"/>
          <w:szCs w:val="28"/>
          <w:lang w:val="uk-UA"/>
        </w:rPr>
        <w:t xml:space="preserve">Ларису Сергіївну з посади заступника директора – начальника управління економічного аналізу, </w:t>
      </w:r>
      <w:r>
        <w:rPr>
          <w:sz w:val="28"/>
          <w:szCs w:val="28"/>
          <w:lang w:val="uk-UA"/>
        </w:rPr>
        <w:t>фінансо</w:t>
      </w:r>
      <w:r>
        <w:rPr>
          <w:sz w:val="28"/>
          <w:szCs w:val="28"/>
          <w:lang w:val="uk-UA"/>
        </w:rPr>
        <w:softHyphen/>
      </w:r>
      <w:r w:rsidRPr="004F493F">
        <w:rPr>
          <w:sz w:val="28"/>
          <w:szCs w:val="28"/>
          <w:lang w:val="uk-UA"/>
        </w:rPr>
        <w:t>вого забезпечення та бухгалтерського обліку, головного бухгалтера Департа</w:t>
      </w:r>
      <w:r>
        <w:rPr>
          <w:sz w:val="28"/>
          <w:szCs w:val="28"/>
          <w:lang w:val="uk-UA"/>
        </w:rPr>
        <w:softHyphen/>
      </w:r>
      <w:r w:rsidRPr="004F493F">
        <w:rPr>
          <w:sz w:val="28"/>
          <w:szCs w:val="28"/>
          <w:lang w:val="uk-UA"/>
        </w:rPr>
        <w:t xml:space="preserve">менту агропромислового розвитку обласної державної адміністрації на посаду заступника директора Департаменту – начальника управління економічного </w:t>
      </w:r>
      <w:r w:rsidRPr="004F493F">
        <w:rPr>
          <w:sz w:val="28"/>
          <w:szCs w:val="28"/>
          <w:lang w:val="uk-UA"/>
        </w:rPr>
        <w:lastRenderedPageBreak/>
        <w:t>аналізу, фінансового забезпечення, бухгалтерського обліку та соціально-економічного розвитку агропромислового комплексу, головного бухгалтера Департаменту агропромислового розвитку о</w:t>
      </w:r>
      <w:r>
        <w:rPr>
          <w:sz w:val="28"/>
          <w:szCs w:val="28"/>
          <w:lang w:val="uk-UA"/>
        </w:rPr>
        <w:t>бласної державної адміністрації</w:t>
      </w:r>
      <w:r w:rsidRPr="004F493F">
        <w:rPr>
          <w:sz w:val="28"/>
          <w:szCs w:val="28"/>
          <w:lang w:val="uk-UA"/>
        </w:rPr>
        <w:t xml:space="preserve"> з посадовим окладом згідно зі штатним розписом .</w:t>
      </w:r>
    </w:p>
    <w:p w:rsidR="00CC4341" w:rsidRPr="004F493F" w:rsidRDefault="00CC4341" w:rsidP="004F493F">
      <w:pPr>
        <w:pStyle w:val="BodyTextIndent3"/>
        <w:spacing w:after="120" w:line="240" w:lineRule="auto"/>
        <w:ind w:left="2124" w:hanging="1415"/>
        <w:rPr>
          <w:sz w:val="24"/>
        </w:rPr>
      </w:pPr>
      <w:r w:rsidRPr="004F493F">
        <w:rPr>
          <w:szCs w:val="28"/>
        </w:rPr>
        <w:t>Підстава:</w:t>
      </w:r>
      <w:r>
        <w:rPr>
          <w:szCs w:val="28"/>
        </w:rPr>
        <w:tab/>
      </w:r>
      <w:r w:rsidRPr="004F493F">
        <w:rPr>
          <w:sz w:val="24"/>
        </w:rPr>
        <w:t>заява Л.Молчан від 27.11.2015 року, подання директора Департаменту агропромислового розвитку облдержадміністрації від 27.11.2015 року №</w:t>
      </w:r>
      <w:r>
        <w:rPr>
          <w:sz w:val="24"/>
        </w:rPr>
        <w:t> </w:t>
      </w:r>
      <w:r w:rsidRPr="004F493F">
        <w:rPr>
          <w:sz w:val="24"/>
        </w:rPr>
        <w:t>2340</w:t>
      </w:r>
    </w:p>
    <w:p w:rsidR="00CC4341" w:rsidRPr="004F493F" w:rsidRDefault="00CC4341" w:rsidP="004F493F">
      <w:pPr>
        <w:pStyle w:val="BodyTextIndent3"/>
        <w:spacing w:after="120" w:line="240" w:lineRule="auto"/>
        <w:ind w:firstLine="709"/>
        <w:rPr>
          <w:szCs w:val="28"/>
        </w:rPr>
      </w:pPr>
      <w:r w:rsidRPr="004F493F">
        <w:rPr>
          <w:szCs w:val="28"/>
        </w:rPr>
        <w:t>4. В</w:t>
      </w:r>
      <w:r>
        <w:rPr>
          <w:szCs w:val="28"/>
        </w:rPr>
        <w:t>зяти до уваги, що 15.06.2012 Л.</w:t>
      </w:r>
      <w:r w:rsidRPr="004F493F">
        <w:rPr>
          <w:szCs w:val="28"/>
        </w:rPr>
        <w:t>Молчан присвоєно восьмий ранг державного службовця.</w:t>
      </w:r>
    </w:p>
    <w:p w:rsidR="00CC4341" w:rsidRPr="004F493F" w:rsidRDefault="00CC4341" w:rsidP="004F493F">
      <w:pPr>
        <w:ind w:firstLine="709"/>
        <w:jc w:val="both"/>
        <w:rPr>
          <w:sz w:val="28"/>
          <w:szCs w:val="28"/>
        </w:rPr>
      </w:pPr>
    </w:p>
    <w:p w:rsidR="00CC4341" w:rsidRPr="00100159" w:rsidRDefault="00CC4341" w:rsidP="004F493F">
      <w:pPr>
        <w:ind w:firstLine="709"/>
        <w:jc w:val="both"/>
        <w:rPr>
          <w:sz w:val="28"/>
          <w:szCs w:val="28"/>
          <w:lang w:val="uk-UA"/>
        </w:rPr>
      </w:pPr>
    </w:p>
    <w:p w:rsidR="00CC4341" w:rsidRPr="0088609E" w:rsidRDefault="00CC4341" w:rsidP="004F493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М.Загородний</w:t>
      </w:r>
    </w:p>
    <w:p w:rsidR="00CC4341" w:rsidRPr="0088609E" w:rsidRDefault="00CC4341" w:rsidP="004F493F">
      <w:pPr>
        <w:jc w:val="both"/>
        <w:rPr>
          <w:sz w:val="28"/>
          <w:szCs w:val="28"/>
          <w:lang w:val="uk-UA"/>
        </w:rPr>
      </w:pPr>
    </w:p>
    <w:p w:rsidR="00CC4341" w:rsidRPr="0088609E" w:rsidRDefault="00CC4341" w:rsidP="004F493F">
      <w:pPr>
        <w:jc w:val="both"/>
        <w:rPr>
          <w:sz w:val="28"/>
          <w:szCs w:val="28"/>
          <w:lang w:val="uk-UA"/>
        </w:rPr>
      </w:pPr>
    </w:p>
    <w:sectPr w:rsidR="00CC4341" w:rsidRPr="0088609E" w:rsidSect="00FC577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341" w:rsidRDefault="00CC4341" w:rsidP="004F493F">
      <w:r>
        <w:separator/>
      </w:r>
    </w:p>
  </w:endnote>
  <w:endnote w:type="continuationSeparator" w:id="0">
    <w:p w:rsidR="00CC4341" w:rsidRDefault="00CC4341" w:rsidP="004F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341" w:rsidRDefault="00CC4341" w:rsidP="004F493F">
      <w:r>
        <w:separator/>
      </w:r>
    </w:p>
  </w:footnote>
  <w:footnote w:type="continuationSeparator" w:id="0">
    <w:p w:rsidR="00CC4341" w:rsidRDefault="00CC4341" w:rsidP="004F49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41" w:rsidRDefault="00CC4341" w:rsidP="004645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C4341" w:rsidRDefault="00CC434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341" w:rsidRDefault="00CC4341" w:rsidP="004645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31F9">
      <w:rPr>
        <w:rStyle w:val="PageNumber"/>
        <w:noProof/>
      </w:rPr>
      <w:t>2</w:t>
    </w:r>
    <w:r>
      <w:rPr>
        <w:rStyle w:val="PageNumber"/>
      </w:rPr>
      <w:fldChar w:fldCharType="end"/>
    </w:r>
  </w:p>
  <w:p w:rsidR="00CC4341" w:rsidRDefault="00CC43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4055"/>
    <w:rsid w:val="000373AD"/>
    <w:rsid w:val="0005085A"/>
    <w:rsid w:val="00100159"/>
    <w:rsid w:val="0015608E"/>
    <w:rsid w:val="001840FF"/>
    <w:rsid w:val="001C26D6"/>
    <w:rsid w:val="002C4CB2"/>
    <w:rsid w:val="003141B5"/>
    <w:rsid w:val="003F314C"/>
    <w:rsid w:val="0046459F"/>
    <w:rsid w:val="004F493F"/>
    <w:rsid w:val="006C214E"/>
    <w:rsid w:val="00714055"/>
    <w:rsid w:val="00796666"/>
    <w:rsid w:val="007A6DFF"/>
    <w:rsid w:val="0088609E"/>
    <w:rsid w:val="008F19E8"/>
    <w:rsid w:val="009231F9"/>
    <w:rsid w:val="00971EC0"/>
    <w:rsid w:val="009A27D6"/>
    <w:rsid w:val="00A723DA"/>
    <w:rsid w:val="00B61D06"/>
    <w:rsid w:val="00CC4341"/>
    <w:rsid w:val="00D27E5D"/>
    <w:rsid w:val="00E113F9"/>
    <w:rsid w:val="00FC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93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F493F"/>
    <w:pPr>
      <w:keepNext/>
      <w:jc w:val="center"/>
      <w:outlineLvl w:val="1"/>
    </w:pPr>
    <w:rPr>
      <w:b/>
      <w:bCs/>
      <w:sz w:val="32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4F493F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4F493F"/>
    <w:pPr>
      <w:spacing w:line="360" w:lineRule="auto"/>
      <w:ind w:firstLine="708"/>
      <w:jc w:val="both"/>
    </w:pPr>
    <w:rPr>
      <w:sz w:val="28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F493F"/>
    <w:rPr>
      <w:rFonts w:ascii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rsid w:val="004F493F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493F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4F493F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F493F"/>
    <w:rPr>
      <w:rFonts w:ascii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F4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493F"/>
    <w:rPr>
      <w:rFonts w:ascii="Tahoma" w:hAnsi="Tahoma" w:cs="Tahoma"/>
      <w:sz w:val="16"/>
      <w:szCs w:val="16"/>
      <w:lang w:val="ru-RU" w:eastAsia="ru-RU"/>
    </w:rPr>
  </w:style>
  <w:style w:type="character" w:styleId="PageNumber">
    <w:name w:val="page number"/>
    <w:basedOn w:val="DefaultParagraphFont"/>
    <w:uiPriority w:val="99"/>
    <w:rsid w:val="00FC57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1509</Words>
  <Characters>861</Characters>
  <Application>Microsoft Office Word</Application>
  <DocSecurity>0</DocSecurity>
  <Lines>7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drukburo2</dc:creator>
  <cp:keywords/>
  <dc:description/>
  <cp:lastModifiedBy>Йоко</cp:lastModifiedBy>
  <cp:revision>5</cp:revision>
  <cp:lastPrinted>2015-11-30T09:44:00Z</cp:lastPrinted>
  <dcterms:created xsi:type="dcterms:W3CDTF">2015-11-30T08:50:00Z</dcterms:created>
  <dcterms:modified xsi:type="dcterms:W3CDTF">2015-12-02T16:29:00Z</dcterms:modified>
</cp:coreProperties>
</file>