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678C" w14:textId="52BA3B6A" w:rsidR="00CF6A25" w:rsidRPr="00E25502" w:rsidRDefault="00CF6A25" w:rsidP="00CF6A25">
      <w:pPr>
        <w:pStyle w:val="Default"/>
        <w:ind w:firstLine="567"/>
        <w:jc w:val="center"/>
      </w:pPr>
      <w:r w:rsidRPr="00E25502">
        <w:t xml:space="preserve">Порядок </w:t>
      </w:r>
      <w:r w:rsidR="00156C1C" w:rsidRPr="00E25502">
        <w:t>д</w:t>
      </w:r>
      <w:r w:rsidRPr="00E25502">
        <w:t xml:space="preserve">енний </w:t>
      </w:r>
    </w:p>
    <w:p w14:paraId="75954656" w14:textId="55B75D0E" w:rsidR="00CF6A25" w:rsidRPr="00E25502" w:rsidRDefault="00CF6A25" w:rsidP="00CF6A25">
      <w:pPr>
        <w:pStyle w:val="Default"/>
        <w:ind w:firstLine="567"/>
        <w:jc w:val="center"/>
      </w:pPr>
      <w:r w:rsidRPr="00E25502">
        <w:t xml:space="preserve">он-лайн засідання  Хмельницької обласної ради з питань </w:t>
      </w:r>
      <w:r w:rsidR="00156C1C" w:rsidRPr="00E25502">
        <w:t>протидії туберкульозу та ВІЛ-інфекції/СНІДу</w:t>
      </w:r>
    </w:p>
    <w:p w14:paraId="3A8C7DD8" w14:textId="77777777" w:rsidR="00156C1C" w:rsidRPr="00E25502" w:rsidRDefault="00156C1C" w:rsidP="00156C1C">
      <w:pPr>
        <w:spacing w:after="0"/>
        <w:jc w:val="both"/>
        <w:rPr>
          <w:rFonts w:cs="Times New Roman"/>
          <w:sz w:val="24"/>
          <w:szCs w:val="24"/>
        </w:rPr>
      </w:pPr>
    </w:p>
    <w:p w14:paraId="48F1443A" w14:textId="674B9B03" w:rsidR="00156C1C" w:rsidRPr="00E25502" w:rsidRDefault="00156C1C" w:rsidP="00156C1C">
      <w:pPr>
        <w:spacing w:after="0"/>
        <w:jc w:val="both"/>
        <w:rPr>
          <w:rFonts w:cs="Times New Roman"/>
          <w:sz w:val="24"/>
          <w:szCs w:val="24"/>
        </w:rPr>
      </w:pPr>
      <w:r w:rsidRPr="00E25502">
        <w:rPr>
          <w:rFonts w:cs="Times New Roman"/>
          <w:sz w:val="24"/>
          <w:szCs w:val="24"/>
        </w:rPr>
        <w:t xml:space="preserve">Дата проведення: </w:t>
      </w:r>
      <w:r w:rsidRPr="00E25502">
        <w:rPr>
          <w:b/>
          <w:bCs/>
          <w:sz w:val="24"/>
          <w:szCs w:val="24"/>
        </w:rPr>
        <w:t xml:space="preserve"> </w:t>
      </w:r>
      <w:r w:rsidR="00811F86">
        <w:rPr>
          <w:b/>
          <w:bCs/>
          <w:sz w:val="24"/>
          <w:szCs w:val="24"/>
        </w:rPr>
        <w:t>18</w:t>
      </w:r>
      <w:r w:rsidRPr="00E25502">
        <w:rPr>
          <w:b/>
          <w:bCs/>
          <w:sz w:val="24"/>
          <w:szCs w:val="24"/>
        </w:rPr>
        <w:t xml:space="preserve"> грудня 2024   </w:t>
      </w:r>
    </w:p>
    <w:p w14:paraId="6AD35250" w14:textId="1A70B3FB" w:rsidR="00156C1C" w:rsidRPr="00E25502" w:rsidRDefault="00156C1C" w:rsidP="00156C1C">
      <w:pPr>
        <w:pStyle w:val="a4"/>
        <w:spacing w:after="0"/>
        <w:ind w:left="0"/>
        <w:jc w:val="both"/>
        <w:rPr>
          <w:rFonts w:cs="Times New Roman"/>
          <w:sz w:val="24"/>
          <w:szCs w:val="24"/>
          <w:u w:val="single"/>
        </w:rPr>
      </w:pPr>
      <w:r w:rsidRPr="00E25502">
        <w:rPr>
          <w:rFonts w:cs="Times New Roman"/>
          <w:sz w:val="24"/>
          <w:szCs w:val="24"/>
        </w:rPr>
        <w:t xml:space="preserve">Час проведення: </w:t>
      </w:r>
      <w:r w:rsidR="00E25502" w:rsidRPr="00E25502">
        <w:rPr>
          <w:rFonts w:cs="Times New Roman"/>
          <w:sz w:val="24"/>
          <w:szCs w:val="24"/>
        </w:rPr>
        <w:t>11.00</w:t>
      </w:r>
      <w:r w:rsidRPr="00E25502">
        <w:rPr>
          <w:rFonts w:cs="Times New Roman"/>
          <w:sz w:val="24"/>
          <w:szCs w:val="24"/>
        </w:rPr>
        <w:t xml:space="preserve"> </w:t>
      </w:r>
    </w:p>
    <w:p w14:paraId="406F2370" w14:textId="77777777" w:rsidR="00254212" w:rsidRDefault="00254212" w:rsidP="00156C1C">
      <w:pPr>
        <w:pStyle w:val="a4"/>
        <w:spacing w:after="0"/>
        <w:ind w:left="0" w:firstLine="708"/>
        <w:jc w:val="both"/>
        <w:rPr>
          <w:rFonts w:cs="Times New Roman"/>
          <w:sz w:val="24"/>
          <w:szCs w:val="24"/>
        </w:rPr>
      </w:pPr>
    </w:p>
    <w:p w14:paraId="11B6828B" w14:textId="275D46BA" w:rsidR="00156C1C" w:rsidRPr="00E25502" w:rsidRDefault="00156C1C" w:rsidP="00156C1C">
      <w:pPr>
        <w:pStyle w:val="a4"/>
        <w:spacing w:after="0"/>
        <w:ind w:left="0" w:firstLine="708"/>
        <w:jc w:val="both"/>
        <w:rPr>
          <w:rFonts w:cs="Times New Roman"/>
          <w:sz w:val="24"/>
          <w:szCs w:val="24"/>
        </w:rPr>
      </w:pPr>
      <w:r w:rsidRPr="00E25502">
        <w:rPr>
          <w:rFonts w:cs="Times New Roman"/>
          <w:sz w:val="24"/>
          <w:szCs w:val="24"/>
        </w:rPr>
        <w:t xml:space="preserve">Вступне слово заступника голови Хмельницької обласної ради з питань протидії туберкульозу та ВІЛ-інфекції/СНІДу </w:t>
      </w:r>
    </w:p>
    <w:p w14:paraId="3BE1D8CD" w14:textId="77777777" w:rsidR="00156C1C" w:rsidRPr="00E25502" w:rsidRDefault="00156C1C" w:rsidP="00156C1C">
      <w:pPr>
        <w:rPr>
          <w:b/>
          <w:bCs/>
          <w:sz w:val="24"/>
          <w:szCs w:val="24"/>
        </w:rPr>
      </w:pPr>
    </w:p>
    <w:p w14:paraId="3D498F36" w14:textId="6246FB06" w:rsidR="00CF6A25" w:rsidRPr="00E25502" w:rsidRDefault="00156C1C" w:rsidP="00156C1C">
      <w:pPr>
        <w:rPr>
          <w:b/>
          <w:bCs/>
          <w:sz w:val="24"/>
          <w:szCs w:val="24"/>
        </w:rPr>
      </w:pPr>
      <w:r w:rsidRPr="00E25502">
        <w:rPr>
          <w:b/>
          <w:bCs/>
          <w:sz w:val="24"/>
          <w:szCs w:val="24"/>
        </w:rPr>
        <w:t>Питання для розгляду</w:t>
      </w:r>
      <w:r w:rsidRPr="00E25502">
        <w:rPr>
          <w:sz w:val="24"/>
          <w:szCs w:val="24"/>
        </w:rPr>
        <w:t>:</w:t>
      </w:r>
    </w:p>
    <w:p w14:paraId="7EC4BE8D" w14:textId="0EAF52CE" w:rsidR="005F7DC8" w:rsidRPr="00E25502" w:rsidRDefault="005F7DC8" w:rsidP="005F7DC8">
      <w:pPr>
        <w:pStyle w:val="Default"/>
        <w:ind w:firstLine="567"/>
        <w:jc w:val="both"/>
      </w:pPr>
      <w:r w:rsidRPr="00E25502">
        <w:t xml:space="preserve">1.Про результати роботи робочої групи  з елімінації профілактики передачі ВІЛ від матері до дитини (далі - ППМД) у 2024 році. </w:t>
      </w:r>
    </w:p>
    <w:p w14:paraId="782E380D" w14:textId="4C16CE14" w:rsidR="005F7DC8" w:rsidRPr="00E25502" w:rsidRDefault="005F7DC8" w:rsidP="00156C1C">
      <w:pPr>
        <w:pStyle w:val="Default"/>
        <w:ind w:firstLine="567"/>
        <w:jc w:val="both"/>
        <w:rPr>
          <w:i/>
          <w:iCs/>
        </w:rPr>
      </w:pPr>
      <w:r w:rsidRPr="00E25502">
        <w:rPr>
          <w:i/>
          <w:iCs/>
        </w:rPr>
        <w:t xml:space="preserve">Доповідач: </w:t>
      </w:r>
      <w:r w:rsidRPr="00E25502">
        <w:rPr>
          <w:b/>
          <w:bCs/>
          <w:i/>
          <w:iCs/>
        </w:rPr>
        <w:t>Жилко Олександр Львович</w:t>
      </w:r>
      <w:r w:rsidRPr="00E25502">
        <w:rPr>
          <w:i/>
          <w:iCs/>
        </w:rPr>
        <w:t xml:space="preserve"> – головний експерт ДОЗ ОДА з питань акушерства та гінекології.</w:t>
      </w:r>
    </w:p>
    <w:p w14:paraId="21ECB447" w14:textId="65CC2512" w:rsidR="00CF6A25" w:rsidRPr="00E25502" w:rsidRDefault="00CF6A25" w:rsidP="00156C1C">
      <w:pPr>
        <w:pStyle w:val="Default"/>
        <w:ind w:firstLine="567"/>
        <w:jc w:val="both"/>
        <w:rPr>
          <w:i/>
          <w:iCs/>
        </w:rPr>
      </w:pPr>
      <w:r w:rsidRPr="00E25502">
        <w:rPr>
          <w:i/>
          <w:iCs/>
        </w:rPr>
        <w:t xml:space="preserve">Співдоповідач : </w:t>
      </w:r>
      <w:r w:rsidRPr="00E25502">
        <w:rPr>
          <w:b/>
          <w:bCs/>
          <w:i/>
          <w:iCs/>
        </w:rPr>
        <w:t>Деліховська Наталія Йосипівна</w:t>
      </w:r>
      <w:r w:rsidRPr="00E25502">
        <w:rPr>
          <w:i/>
          <w:iCs/>
        </w:rPr>
        <w:t xml:space="preserve"> – лікар-педіатр Центру профілактики та боротьби зі СНІДом КНП « Хмельницька обласна лікарня», секретар міжвідомчої обласної робочої групи з питань валідації елімінації випадків передачі ВІЛ від матері до дитини.</w:t>
      </w:r>
    </w:p>
    <w:p w14:paraId="53CC53FD" w14:textId="77777777" w:rsidR="00156C1C" w:rsidRPr="00E25502" w:rsidRDefault="00156C1C" w:rsidP="005F7DC8">
      <w:pPr>
        <w:pStyle w:val="Default"/>
        <w:ind w:firstLine="567"/>
        <w:jc w:val="both"/>
      </w:pPr>
    </w:p>
    <w:p w14:paraId="33393A4C" w14:textId="58190B1E" w:rsidR="005F7DC8" w:rsidRPr="00E25502" w:rsidRDefault="005F7DC8" w:rsidP="005F7DC8">
      <w:pPr>
        <w:pStyle w:val="Default"/>
        <w:ind w:firstLine="567"/>
        <w:jc w:val="both"/>
      </w:pPr>
      <w:r w:rsidRPr="00E25502">
        <w:t xml:space="preserve">2. </w:t>
      </w:r>
      <w:r w:rsidRPr="00E25502">
        <w:rPr>
          <w:shd w:val="clear" w:color="auto" w:fill="FFFFFF"/>
        </w:rPr>
        <w:t>Про реалізацію грантів Глобального фонду та виконання </w:t>
      </w:r>
      <w:r w:rsidRPr="00E25502">
        <w:t>спеціальних умов ХОВ БО Мережа ЛЖВ у Хмельницькій області у 2024 році.</w:t>
      </w:r>
    </w:p>
    <w:p w14:paraId="04C958A8" w14:textId="36F50774" w:rsidR="005F7DC8" w:rsidRPr="00E25502" w:rsidRDefault="005F7DC8" w:rsidP="00156C1C">
      <w:pPr>
        <w:pStyle w:val="Default"/>
        <w:ind w:firstLine="567"/>
        <w:jc w:val="both"/>
        <w:rPr>
          <w:i/>
          <w:iCs/>
        </w:rPr>
      </w:pPr>
      <w:r w:rsidRPr="00E25502">
        <w:rPr>
          <w:i/>
          <w:iCs/>
        </w:rPr>
        <w:t>Доповідач:</w:t>
      </w:r>
      <w:r w:rsidRPr="00E25502">
        <w:rPr>
          <w:b/>
          <w:bCs/>
          <w:i/>
          <w:iCs/>
        </w:rPr>
        <w:t>Стрілець Сніжана Миколаївна</w:t>
      </w:r>
      <w:r w:rsidRPr="00E25502">
        <w:rPr>
          <w:i/>
          <w:iCs/>
        </w:rPr>
        <w:t xml:space="preserve"> - голова правління Хмельницького обласного відділення Всеукраїнської благодійної організації «Мережа людей, що живуть з ВІЛ».</w:t>
      </w:r>
    </w:p>
    <w:p w14:paraId="1B4E4ABD" w14:textId="77777777" w:rsidR="00156C1C" w:rsidRPr="00E25502" w:rsidRDefault="00156C1C" w:rsidP="005F7DC8">
      <w:pPr>
        <w:pStyle w:val="Default"/>
        <w:ind w:firstLine="567"/>
        <w:jc w:val="both"/>
      </w:pPr>
    </w:p>
    <w:p w14:paraId="67905B42" w14:textId="60BF05CC" w:rsidR="005F7DC8" w:rsidRPr="00E25502" w:rsidRDefault="005F7DC8" w:rsidP="005F7DC8">
      <w:pPr>
        <w:pStyle w:val="Default"/>
        <w:ind w:firstLine="567"/>
        <w:jc w:val="both"/>
        <w:rPr>
          <w:color w:val="auto"/>
        </w:rPr>
      </w:pPr>
      <w:r w:rsidRPr="00E25502">
        <w:t>3.</w:t>
      </w:r>
      <w:r w:rsidRPr="00E25502">
        <w:rPr>
          <w:color w:val="auto"/>
        </w:rPr>
        <w:t xml:space="preserve"> Про реалізацію заходів з надання</w:t>
      </w:r>
      <w:r w:rsidRPr="00E25502">
        <w:rPr>
          <w:color w:val="FF0000"/>
        </w:rPr>
        <w:t xml:space="preserve"> </w:t>
      </w:r>
      <w:r w:rsidRPr="00E25502">
        <w:rPr>
          <w:color w:val="auto"/>
        </w:rPr>
        <w:t>соціально-психологічного супроводу жінкам з уразливих груп , зокрема жінкам, що живуть з ВІЛ  в рамках реалізації проєкту «Самоорганізація та інтеграція ВПО в Хмельницьку громаду» на базі Красилівського ОТГ.</w:t>
      </w:r>
    </w:p>
    <w:p w14:paraId="1AB9B813" w14:textId="1DDAB8C9" w:rsidR="005F7DC8" w:rsidRPr="00E25502" w:rsidRDefault="005F7DC8" w:rsidP="00156C1C">
      <w:pPr>
        <w:pStyle w:val="Default"/>
        <w:ind w:firstLine="567"/>
        <w:jc w:val="both"/>
        <w:rPr>
          <w:i/>
          <w:iCs/>
        </w:rPr>
      </w:pPr>
      <w:r w:rsidRPr="00E25502">
        <w:rPr>
          <w:i/>
          <w:iCs/>
        </w:rPr>
        <w:t xml:space="preserve">Доповідач: </w:t>
      </w:r>
      <w:r w:rsidR="00666AE1">
        <w:rPr>
          <w:b/>
          <w:bCs/>
          <w:i/>
          <w:iCs/>
        </w:rPr>
        <w:t>Пилипюк</w:t>
      </w:r>
      <w:r w:rsidRPr="00E25502">
        <w:rPr>
          <w:b/>
          <w:bCs/>
          <w:i/>
          <w:iCs/>
        </w:rPr>
        <w:t xml:space="preserve"> Олена Віталіївна  - </w:t>
      </w:r>
      <w:r w:rsidRPr="00E25502">
        <w:rPr>
          <w:i/>
          <w:iCs/>
        </w:rPr>
        <w:t>директорка</w:t>
      </w:r>
      <w:r w:rsidR="00462964">
        <w:rPr>
          <w:i/>
          <w:iCs/>
        </w:rPr>
        <w:t>.</w:t>
      </w:r>
      <w:r w:rsidRPr="00E25502">
        <w:rPr>
          <w:i/>
          <w:iCs/>
        </w:rPr>
        <w:t xml:space="preserve"> </w:t>
      </w:r>
      <w:r w:rsidR="00462964">
        <w:rPr>
          <w:i/>
          <w:iCs/>
        </w:rPr>
        <w:t>Благодійна організація</w:t>
      </w:r>
      <w:r w:rsidR="006454DF">
        <w:rPr>
          <w:i/>
          <w:iCs/>
        </w:rPr>
        <w:t xml:space="preserve"> «Б</w:t>
      </w:r>
      <w:r w:rsidR="00462964">
        <w:rPr>
          <w:i/>
          <w:iCs/>
        </w:rPr>
        <w:t xml:space="preserve">лагодійний фонд </w:t>
      </w:r>
      <w:r w:rsidRPr="00E25502">
        <w:rPr>
          <w:i/>
          <w:iCs/>
        </w:rPr>
        <w:t>«Позитивні жінки</w:t>
      </w:r>
      <w:r w:rsidR="006454DF">
        <w:rPr>
          <w:i/>
          <w:iCs/>
        </w:rPr>
        <w:t xml:space="preserve"> Хмельницький»» </w:t>
      </w:r>
    </w:p>
    <w:p w14:paraId="042AEA8E" w14:textId="77777777" w:rsidR="00156C1C" w:rsidRPr="00E25502" w:rsidRDefault="00156C1C" w:rsidP="005F7DC8">
      <w:pPr>
        <w:pStyle w:val="Default"/>
        <w:ind w:firstLine="567"/>
        <w:jc w:val="both"/>
        <w:rPr>
          <w:i/>
          <w:iCs/>
        </w:rPr>
      </w:pPr>
    </w:p>
    <w:p w14:paraId="67792381" w14:textId="2595F028" w:rsidR="005F7DC8" w:rsidRPr="00E25502" w:rsidRDefault="005F7DC8" w:rsidP="005F7DC8">
      <w:pPr>
        <w:pStyle w:val="Default"/>
        <w:ind w:firstLine="567"/>
        <w:jc w:val="both"/>
      </w:pPr>
      <w:r w:rsidRPr="00E25502">
        <w:rPr>
          <w:i/>
          <w:iCs/>
        </w:rPr>
        <w:t xml:space="preserve">4. </w:t>
      </w:r>
      <w:r w:rsidRPr="00E25502">
        <w:t>Про зменшення стигми та дискримінації, пов’язаних з ВІЛ/СНІДом та туберкульозом, та забезпечення прав людей, які живуть з наркозалежністю.</w:t>
      </w:r>
    </w:p>
    <w:p w14:paraId="3C1508B6" w14:textId="30D1130D" w:rsidR="005F7DC8" w:rsidRPr="00E25502" w:rsidRDefault="005F7DC8" w:rsidP="00156C1C">
      <w:pPr>
        <w:pStyle w:val="Default"/>
        <w:ind w:firstLine="567"/>
        <w:jc w:val="both"/>
        <w:rPr>
          <w:i/>
          <w:iCs/>
        </w:rPr>
      </w:pPr>
      <w:r w:rsidRPr="00E25502">
        <w:rPr>
          <w:i/>
          <w:iCs/>
        </w:rPr>
        <w:t>Доповідач:</w:t>
      </w:r>
      <w:r w:rsidRPr="00E25502">
        <w:t xml:space="preserve"> </w:t>
      </w:r>
      <w:r w:rsidRPr="00E25502">
        <w:rPr>
          <w:b/>
          <w:bCs/>
          <w:i/>
          <w:iCs/>
        </w:rPr>
        <w:t xml:space="preserve">Федоренко Володимир Олександрович - </w:t>
      </w:r>
      <w:r w:rsidRPr="00E25502">
        <w:rPr>
          <w:i/>
          <w:iCs/>
        </w:rPr>
        <w:t xml:space="preserve">регіональний представник   БФ «Волна» у Хмельницькій області. </w:t>
      </w:r>
    </w:p>
    <w:p w14:paraId="0934A1FC" w14:textId="77777777" w:rsidR="00156C1C" w:rsidRPr="00E25502" w:rsidRDefault="00156C1C" w:rsidP="005F7DC8">
      <w:pPr>
        <w:pStyle w:val="Default"/>
        <w:ind w:firstLine="567"/>
        <w:jc w:val="both"/>
        <w:rPr>
          <w:i/>
          <w:iCs/>
        </w:rPr>
      </w:pPr>
    </w:p>
    <w:p w14:paraId="42654DB8" w14:textId="7D74E9A7" w:rsidR="005F7DC8" w:rsidRPr="00E25502" w:rsidRDefault="005F7DC8" w:rsidP="005F7DC8">
      <w:pPr>
        <w:pStyle w:val="Default"/>
        <w:ind w:firstLine="567"/>
        <w:jc w:val="both"/>
        <w:rPr>
          <w:shd w:val="clear" w:color="auto" w:fill="FFFFFF"/>
        </w:rPr>
      </w:pPr>
      <w:r w:rsidRPr="00E25502">
        <w:rPr>
          <w:i/>
          <w:iCs/>
        </w:rPr>
        <w:t xml:space="preserve">5. </w:t>
      </w:r>
      <w:r w:rsidRPr="00E25502">
        <w:rPr>
          <w:shd w:val="clear" w:color="auto" w:fill="FFFFFF"/>
        </w:rPr>
        <w:t>Інформування щодо соціальної підтримки осіб  з групи ризику, які перебувають у складних життєвих обставинах, пов"язаних із незаконним вживанням наркотичних засобів або психотропних речовин.</w:t>
      </w:r>
    </w:p>
    <w:p w14:paraId="20E9D20D" w14:textId="391741F0" w:rsidR="005F7DC8" w:rsidRPr="00E25502" w:rsidRDefault="005F7DC8" w:rsidP="00156C1C">
      <w:pPr>
        <w:pStyle w:val="Default"/>
        <w:ind w:firstLine="567"/>
        <w:jc w:val="both"/>
        <w:rPr>
          <w:i/>
          <w:iCs/>
        </w:rPr>
      </w:pPr>
      <w:r w:rsidRPr="00E25502">
        <w:rPr>
          <w:i/>
          <w:iCs/>
        </w:rPr>
        <w:t xml:space="preserve">Доповідач: </w:t>
      </w:r>
      <w:r w:rsidRPr="00E25502">
        <w:rPr>
          <w:b/>
          <w:bCs/>
          <w:i/>
          <w:iCs/>
        </w:rPr>
        <w:t xml:space="preserve">Висоцька Лариса Ульянівна – </w:t>
      </w:r>
      <w:r w:rsidRPr="00E25502">
        <w:rPr>
          <w:i/>
          <w:iCs/>
        </w:rPr>
        <w:t xml:space="preserve">президент  ГО «Асоціація громадського здоров’я «Вікторія»». </w:t>
      </w:r>
    </w:p>
    <w:p w14:paraId="48875FD3" w14:textId="77777777" w:rsidR="005F7DC8" w:rsidRPr="00E25502" w:rsidRDefault="005F7DC8" w:rsidP="005F7DC8">
      <w:pPr>
        <w:pStyle w:val="Default"/>
        <w:jc w:val="both"/>
        <w:rPr>
          <w:i/>
          <w:iCs/>
        </w:rPr>
      </w:pPr>
    </w:p>
    <w:p w14:paraId="35A01EA7" w14:textId="63B70638" w:rsidR="0048755B" w:rsidRPr="00E25502" w:rsidRDefault="0048755B">
      <w:pPr>
        <w:rPr>
          <w:sz w:val="24"/>
          <w:szCs w:val="24"/>
        </w:rPr>
      </w:pPr>
    </w:p>
    <w:p w14:paraId="41389C41" w14:textId="2AFC23C8" w:rsidR="00156C1C" w:rsidRPr="00E25502" w:rsidRDefault="00CF6A25" w:rsidP="00CF6A25">
      <w:pPr>
        <w:tabs>
          <w:tab w:val="left" w:pos="567"/>
        </w:tabs>
        <w:rPr>
          <w:sz w:val="24"/>
          <w:szCs w:val="24"/>
        </w:rPr>
      </w:pPr>
      <w:r w:rsidRPr="00E25502">
        <w:rPr>
          <w:sz w:val="24"/>
          <w:szCs w:val="24"/>
        </w:rPr>
        <w:tab/>
      </w:r>
    </w:p>
    <w:p w14:paraId="7F7674A5" w14:textId="2C5BA8B5" w:rsidR="00CF6A25" w:rsidRPr="00E25502" w:rsidRDefault="00156C1C" w:rsidP="00CF6A25">
      <w:pPr>
        <w:tabs>
          <w:tab w:val="left" w:pos="567"/>
        </w:tabs>
        <w:rPr>
          <w:sz w:val="24"/>
          <w:szCs w:val="24"/>
        </w:rPr>
      </w:pPr>
      <w:r w:rsidRPr="00E25502">
        <w:rPr>
          <w:sz w:val="24"/>
          <w:szCs w:val="24"/>
        </w:rPr>
        <w:tab/>
      </w:r>
      <w:r w:rsidR="00CF6A25" w:rsidRPr="00E25502">
        <w:rPr>
          <w:sz w:val="24"/>
          <w:szCs w:val="24"/>
        </w:rPr>
        <w:t xml:space="preserve">Заступник голови Ради                                           </w:t>
      </w:r>
      <w:r w:rsidR="00254212">
        <w:rPr>
          <w:sz w:val="24"/>
          <w:szCs w:val="24"/>
        </w:rPr>
        <w:t xml:space="preserve">Сергій ВАСИЛЕНКО  </w:t>
      </w:r>
    </w:p>
    <w:sectPr w:rsidR="00CF6A25" w:rsidRPr="00E255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C8"/>
    <w:rsid w:val="00156C1C"/>
    <w:rsid w:val="00254212"/>
    <w:rsid w:val="00397008"/>
    <w:rsid w:val="003E510E"/>
    <w:rsid w:val="00462964"/>
    <w:rsid w:val="0048755B"/>
    <w:rsid w:val="005F7DC8"/>
    <w:rsid w:val="006454DF"/>
    <w:rsid w:val="00666AE1"/>
    <w:rsid w:val="00811F86"/>
    <w:rsid w:val="00CF6A25"/>
    <w:rsid w:val="00E23896"/>
    <w:rsid w:val="00E25502"/>
    <w:rsid w:val="00E7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A593"/>
  <w15:chartTrackingRefBased/>
  <w15:docId w15:val="{39380759-DA1D-40B3-89B2-D4959188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C1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7D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56C1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56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1333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Касяндрук</dc:creator>
  <cp:keywords/>
  <dc:description/>
  <cp:lastModifiedBy>Олександр Касяндрук</cp:lastModifiedBy>
  <cp:revision>10</cp:revision>
  <dcterms:created xsi:type="dcterms:W3CDTF">2024-11-12T11:11:00Z</dcterms:created>
  <dcterms:modified xsi:type="dcterms:W3CDTF">2024-12-11T08:59:00Z</dcterms:modified>
</cp:coreProperties>
</file>